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8D5EA" w14:textId="77777777" w:rsidR="007A26F7" w:rsidRDefault="00B26C69">
      <w:pPr>
        <w:rPr>
          <w:rFonts w:ascii="Times New Roman Regular" w:eastAsia="黑体" w:hAnsi="Times New Roman Regular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1</w:t>
      </w:r>
    </w:p>
    <w:p w14:paraId="3ED2560F" w14:textId="77777777" w:rsidR="007A26F7" w:rsidRDefault="00B26C69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6</w:t>
      </w:r>
      <w:r>
        <w:rPr>
          <w:rFonts w:ascii="Times New Roman Regular" w:eastAsia="黑体" w:hAnsi="Times New Roman Regular" w:cs="Times New Roman Regular"/>
          <w:sz w:val="32"/>
          <w:szCs w:val="32"/>
        </w:rPr>
        <w:t>年上海高职院校</w:t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电子信息大类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教师企业实践（市级）</w:t>
      </w:r>
    </w:p>
    <w:p w14:paraId="302E6A35" w14:textId="77777777" w:rsidR="007A26F7" w:rsidRDefault="00B26C69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学员推荐表</w:t>
      </w:r>
    </w:p>
    <w:p w14:paraId="6CC6CFC7" w14:textId="77777777" w:rsidR="007A26F7" w:rsidRDefault="007A26F7">
      <w:pPr>
        <w:spacing w:line="440" w:lineRule="exact"/>
        <w:jc w:val="center"/>
        <w:rPr>
          <w:rFonts w:ascii="Times New Roman Regular" w:hAnsi="Times New Roman Regular" w:cs="Times New Roman Regular"/>
          <w:b/>
          <w:sz w:val="30"/>
          <w:szCs w:val="30"/>
        </w:rPr>
      </w:pPr>
    </w:p>
    <w:p w14:paraId="53E558A5" w14:textId="77777777" w:rsidR="007A26F7" w:rsidRDefault="00B26C69">
      <w:pPr>
        <w:spacing w:line="360" w:lineRule="auto"/>
        <w:rPr>
          <w:rFonts w:ascii="Times New Roman Regular" w:hAnsi="Times New Roman Regular" w:cs="Times New Roman Regular"/>
          <w:sz w:val="24"/>
          <w:u w:val="single"/>
        </w:rPr>
      </w:pPr>
      <w:r>
        <w:rPr>
          <w:rFonts w:ascii="Times New Roman Regular" w:hAnsi="Times New Roman Regular" w:cs="Times New Roman Regular"/>
          <w:sz w:val="24"/>
        </w:rPr>
        <w:t>院校名称：</w:t>
      </w:r>
    </w:p>
    <w:p w14:paraId="71B8AB6A" w14:textId="77777777" w:rsidR="007A26F7" w:rsidRDefault="007A26F7">
      <w:pPr>
        <w:rPr>
          <w:rFonts w:ascii="Times New Roman Regular" w:hAnsi="Times New Roman Regular" w:cs="Times New Roman Regular"/>
          <w:sz w:val="10"/>
          <w:szCs w:val="10"/>
          <w:u w:val="single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:rsidR="007A26F7" w14:paraId="5630C3D4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D918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5A2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0EC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性别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48A1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66C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113A3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42F01" w14:textId="77777777" w:rsidR="007A26F7" w:rsidRDefault="00B26C69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寸</w:t>
            </w:r>
          </w:p>
          <w:p w14:paraId="1845A5D9" w14:textId="77777777" w:rsidR="007A26F7" w:rsidRDefault="00B26C69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免冠标准</w:t>
            </w:r>
          </w:p>
          <w:p w14:paraId="06630489" w14:textId="77777777" w:rsidR="007A26F7" w:rsidRDefault="00B26C69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照片</w:t>
            </w:r>
          </w:p>
        </w:tc>
      </w:tr>
      <w:tr w:rsidR="007A26F7" w14:paraId="484FE36F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256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EAD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2A4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053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3B8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6B6CB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0A41" w14:textId="77777777" w:rsidR="007A26F7" w:rsidRDefault="007A26F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53EF5BF4" w14:textId="77777777">
        <w:trPr>
          <w:cantSplit/>
          <w:trHeight w:val="484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C1E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04B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D52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ind w:leftChars="-21" w:left="-2" w:hangingChars="20" w:hanging="42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职业资格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48E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CBC3E" w14:textId="77777777" w:rsidR="007A26F7" w:rsidRDefault="007A26F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768F3A6F" w14:textId="77777777">
        <w:trPr>
          <w:cantSplit/>
          <w:trHeight w:val="58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B1F" w14:textId="77777777" w:rsidR="007A26F7" w:rsidRDefault="00B26C69">
            <w:pPr>
              <w:adjustRightInd w:val="0"/>
              <w:snapToGrid w:val="0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7CC" w14:textId="77777777" w:rsidR="007A26F7" w:rsidRDefault="007A26F7">
            <w:pPr>
              <w:adjustRightInd w:val="0"/>
              <w:snapToGrid w:val="0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80B" w14:textId="77777777" w:rsidR="007A26F7" w:rsidRDefault="00B26C69">
            <w:pPr>
              <w:adjustRightInd w:val="0"/>
              <w:snapToGrid w:val="0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4FC6" w14:textId="77777777" w:rsidR="007A26F7" w:rsidRDefault="007A26F7">
            <w:pPr>
              <w:adjustRightInd w:val="0"/>
              <w:snapToGrid w:val="0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BA0A3" w14:textId="77777777" w:rsidR="007A26F7" w:rsidRDefault="007A26F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20163674" w14:textId="77777777">
        <w:trPr>
          <w:cantSplit/>
          <w:trHeight w:val="575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EFA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3BB3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3053" w14:textId="77777777" w:rsidR="007A26F7" w:rsidRDefault="00B26C69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85B6" w14:textId="77777777" w:rsidR="007A26F7" w:rsidRDefault="007A26F7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F45" w14:textId="77777777" w:rsidR="007A26F7" w:rsidRDefault="007A26F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6D7B76FF" w14:textId="77777777">
        <w:trPr>
          <w:cantSplit/>
          <w:trHeight w:val="289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65B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教学</w:t>
            </w:r>
          </w:p>
          <w:p w14:paraId="3F0E1C0E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科研</w:t>
            </w:r>
          </w:p>
          <w:p w14:paraId="5704D204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成果</w:t>
            </w:r>
          </w:p>
          <w:p w14:paraId="5FA4DB4D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20</w:t>
            </w: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21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年</w:t>
            </w:r>
          </w:p>
          <w:p w14:paraId="57FDA33F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-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21D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(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包括已发表论文、出版的教材、著作，完成的作品等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)</w:t>
            </w:r>
          </w:p>
          <w:p w14:paraId="07F73CED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0369104E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140130B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69AA1ADF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1B7ABF2A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A26F7" w14:paraId="26DD1C57" w14:textId="77777777">
        <w:trPr>
          <w:cantSplit/>
          <w:trHeight w:val="281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94A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培训</w:t>
            </w:r>
          </w:p>
          <w:p w14:paraId="1F179EF4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进修</w:t>
            </w:r>
          </w:p>
          <w:p w14:paraId="656FD603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经历</w:t>
            </w:r>
          </w:p>
          <w:p w14:paraId="58917A0F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20</w:t>
            </w: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21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年</w:t>
            </w:r>
          </w:p>
          <w:p w14:paraId="0B655F77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-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B9" w14:textId="77777777" w:rsidR="007A26F7" w:rsidRDefault="00B26C69">
            <w:pPr>
              <w:pStyle w:val="2"/>
              <w:spacing w:line="360" w:lineRule="exact"/>
              <w:ind w:left="0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（包括学历教育、继续教育及企业实习、实践经历）</w:t>
            </w:r>
          </w:p>
          <w:p w14:paraId="75D98D22" w14:textId="77777777" w:rsidR="007A26F7" w:rsidRDefault="007A26F7">
            <w:pPr>
              <w:pStyle w:val="2"/>
              <w:spacing w:line="360" w:lineRule="exact"/>
              <w:ind w:left="0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7EC9E809" w14:textId="77777777" w:rsidR="007A26F7" w:rsidRDefault="007A26F7">
            <w:pPr>
              <w:pStyle w:val="2"/>
              <w:spacing w:line="360" w:lineRule="exact"/>
              <w:ind w:left="0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3F6FFCC0" w14:textId="77777777" w:rsidR="007A26F7" w:rsidRDefault="007A26F7">
            <w:pPr>
              <w:pStyle w:val="2"/>
              <w:spacing w:line="360" w:lineRule="exact"/>
              <w:ind w:leftChars="0" w:firstLine="0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6858753B" w14:textId="77777777">
        <w:trPr>
          <w:cantSplit/>
          <w:trHeight w:val="279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AB6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lastRenderedPageBreak/>
              <w:t>教学科研条件及奖励情况</w:t>
            </w:r>
          </w:p>
          <w:p w14:paraId="5608190A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20</w:t>
            </w: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21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年</w:t>
            </w:r>
          </w:p>
          <w:p w14:paraId="21D8EE72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-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570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（教育教学等方面奖励情况）</w:t>
            </w:r>
          </w:p>
          <w:p w14:paraId="727E9010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4837F6F3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79F4B3D3" w14:textId="77777777">
        <w:trPr>
          <w:cantSplit/>
          <w:trHeight w:val="263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143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个人</w:t>
            </w:r>
          </w:p>
          <w:p w14:paraId="57B481AF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对企业实践的期望</w:t>
            </w:r>
          </w:p>
          <w:p w14:paraId="11918686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1C5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（培训内容、形式、专业化模块、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岗位推荐信息表选择岗位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等）</w:t>
            </w:r>
          </w:p>
          <w:p w14:paraId="7499512B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形式：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全脱产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半脱产时间：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3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个月</w:t>
            </w:r>
          </w:p>
          <w:p w14:paraId="15E7D1E4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岗位：</w:t>
            </w:r>
            <w:r>
              <w:rPr>
                <w:rFonts w:ascii="Times New Roman Regular" w:eastAsia="仿宋" w:hAnsi="Times New Roman Regular" w:cs="Times New Roman Regular" w:hint="eastAsia"/>
                <w:b/>
                <w:bCs/>
                <w:szCs w:val="21"/>
                <w:lang w:eastAsia="zh-Hans"/>
              </w:rPr>
              <w:t>人工智能相关方向</w:t>
            </w:r>
          </w:p>
          <w:p w14:paraId="58009EB4" w14:textId="77777777" w:rsidR="007A26F7" w:rsidRDefault="00B26C69">
            <w:pPr>
              <w:spacing w:line="360" w:lineRule="exact"/>
              <w:ind w:firstLineChars="300" w:firstLine="632"/>
              <w:rPr>
                <w:rFonts w:ascii="Times New Roman Regular" w:eastAsia="仿宋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垂直领域大模型与知识库构建</w:t>
            </w: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数字化转型（智能制造方向）</w:t>
            </w:r>
          </w:p>
          <w:p w14:paraId="4FED37CA" w14:textId="77777777" w:rsidR="007A26F7" w:rsidRDefault="00B26C69">
            <w:pPr>
              <w:spacing w:line="360" w:lineRule="exact"/>
              <w:ind w:firstLineChars="300" w:firstLine="632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计算机视觉识别技术应用</w:t>
            </w: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AIGC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技术应用（虚拟现实与视频生成方向）</w:t>
            </w:r>
          </w:p>
          <w:p w14:paraId="173FA21E" w14:textId="77777777" w:rsidR="007A26F7" w:rsidRDefault="00B26C69">
            <w:pPr>
              <w:spacing w:line="360" w:lineRule="exact"/>
              <w:ind w:firstLineChars="300" w:firstLine="632"/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Cs w:val="21"/>
                <w:lang w:eastAsia="zh-Hans"/>
              </w:rPr>
              <w:t>计算机类相关方向</w:t>
            </w:r>
          </w:p>
          <w:p w14:paraId="6E664FAC" w14:textId="77777777" w:rsidR="007A26F7" w:rsidRDefault="00B26C69">
            <w:pPr>
              <w:spacing w:line="360" w:lineRule="exact"/>
              <w:ind w:firstLineChars="300" w:firstLine="632"/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 w:hint="eastAsia"/>
                <w:szCs w:val="21"/>
                <w:lang w:eastAsia="zh-Hans"/>
              </w:rPr>
              <w:t>大数据技术</w:t>
            </w: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系统运维与计算机网络技术</w:t>
            </w:r>
          </w:p>
          <w:p w14:paraId="73ED0082" w14:textId="77777777" w:rsidR="007A26F7" w:rsidRDefault="00B26C69">
            <w:pPr>
              <w:spacing w:line="360" w:lineRule="exact"/>
              <w:ind w:firstLineChars="300" w:firstLine="632"/>
              <w:rPr>
                <w:rFonts w:ascii="Times New Roman Regular" w:eastAsia="仿宋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移动互联应用技术</w:t>
            </w:r>
            <w:r>
              <w:rPr>
                <w:rFonts w:ascii="Times New Roman Regular" w:eastAsia="仿宋" w:hAnsi="Times New Roman Regular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云计算开发与管理</w:t>
            </w:r>
          </w:p>
          <w:p w14:paraId="0C68DE8B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31A72B6D" w14:textId="77777777">
        <w:trPr>
          <w:cantSplit/>
          <w:trHeight w:val="232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210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专业主任推荐意见</w:t>
            </w:r>
          </w:p>
          <w:p w14:paraId="748BDAAE" w14:textId="77777777" w:rsidR="007A26F7" w:rsidRDefault="007A26F7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3F2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（请专业主任从推进本专业建设发展角度，对该教师参加市级企业实践提出意见和建议）</w:t>
            </w:r>
          </w:p>
          <w:p w14:paraId="539BE796" w14:textId="77777777" w:rsidR="007A26F7" w:rsidRDefault="007A26F7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063AF8FF" w14:textId="77777777" w:rsidR="007A26F7" w:rsidRDefault="007A26F7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74FE7648" w14:textId="77777777" w:rsidR="007A26F7" w:rsidRDefault="007A26F7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41A40DB7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专业主任签名：</w:t>
            </w:r>
          </w:p>
          <w:p w14:paraId="35973B49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　年月日</w:t>
            </w:r>
          </w:p>
          <w:p w14:paraId="50356AE8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7E067323" w14:textId="77777777">
        <w:trPr>
          <w:cantSplit/>
          <w:trHeight w:val="153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4AB1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教务处审核意见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6C7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4BCCEEF4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6B1974EA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2637FCC5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教务处章</w:t>
            </w:r>
          </w:p>
          <w:p w14:paraId="091B000D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年月日</w:t>
            </w:r>
          </w:p>
          <w:p w14:paraId="1F6FA77D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7A26F7" w14:paraId="5876ACEA" w14:textId="77777777">
        <w:trPr>
          <w:cantSplit/>
          <w:trHeight w:val="170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868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学校</w:t>
            </w:r>
          </w:p>
          <w:p w14:paraId="35762D10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推荐</w:t>
            </w:r>
          </w:p>
          <w:p w14:paraId="46A21885" w14:textId="77777777" w:rsidR="007A26F7" w:rsidRDefault="00B26C69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意见</w:t>
            </w:r>
          </w:p>
          <w:p w14:paraId="00ADA5E9" w14:textId="77777777" w:rsidR="007A26F7" w:rsidRDefault="007A26F7">
            <w:pPr>
              <w:spacing w:line="360" w:lineRule="exact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B08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1E50447C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46E8B5EA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  <w:p w14:paraId="6FE40979" w14:textId="77777777" w:rsidR="007A26F7" w:rsidRDefault="00B26C69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学校公章</w:t>
            </w:r>
          </w:p>
          <w:p w14:paraId="6CA03F4D" w14:textId="77777777" w:rsidR="007A26F7" w:rsidRDefault="00B26C69">
            <w:pPr>
              <w:spacing w:line="360" w:lineRule="exact"/>
              <w:ind w:right="420"/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年月日</w:t>
            </w:r>
          </w:p>
          <w:p w14:paraId="3873C49E" w14:textId="77777777" w:rsidR="007A26F7" w:rsidRDefault="007A26F7">
            <w:pPr>
              <w:spacing w:line="360" w:lineRule="exact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</w:tbl>
    <w:p w14:paraId="505D20DE" w14:textId="77777777" w:rsidR="007A26F7" w:rsidRDefault="007A26F7">
      <w:pPr>
        <w:widowControl/>
        <w:jc w:val="left"/>
        <w:rPr>
          <w:rFonts w:ascii="Times New Roman Regular" w:eastAsia="黑体" w:hAnsi="Times New Roman Regular" w:cs="Times New Roman Regular"/>
          <w:sz w:val="32"/>
          <w:szCs w:val="32"/>
        </w:rPr>
      </w:pPr>
    </w:p>
    <w:p w14:paraId="2A370361" w14:textId="77777777" w:rsidR="007A26F7" w:rsidRDefault="007A26F7">
      <w:pPr>
        <w:widowControl/>
        <w:jc w:val="left"/>
        <w:rPr>
          <w:rFonts w:ascii="Times New Roman Regular" w:eastAsia="黑体" w:hAnsi="Times New Roman Regular" w:cs="Times New Roman Regular"/>
          <w:sz w:val="32"/>
          <w:szCs w:val="32"/>
        </w:rPr>
      </w:pPr>
    </w:p>
    <w:p w14:paraId="2143E56E" w14:textId="77777777" w:rsidR="007A26F7" w:rsidRDefault="007A26F7">
      <w:pPr>
        <w:widowControl/>
        <w:jc w:val="left"/>
        <w:rPr>
          <w:rFonts w:ascii="Times New Roman Regular" w:eastAsia="黑体" w:hAnsi="Times New Roman Regular" w:cs="Times New Roman Regular"/>
          <w:sz w:val="32"/>
          <w:szCs w:val="32"/>
        </w:rPr>
      </w:pPr>
    </w:p>
    <w:p w14:paraId="79C12018" w14:textId="77777777" w:rsidR="007A26F7" w:rsidRDefault="00B26C69">
      <w:pPr>
        <w:widowControl/>
        <w:jc w:val="lef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</w:t>
      </w:r>
    </w:p>
    <w:p w14:paraId="5344066C" w14:textId="77777777" w:rsidR="007A26F7" w:rsidRDefault="00B26C69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6</w:t>
      </w:r>
      <w:r>
        <w:rPr>
          <w:rFonts w:ascii="Times New Roman Regular" w:eastAsia="黑体" w:hAnsi="Times New Roman Regular" w:cs="Times New Roman Regular"/>
          <w:sz w:val="32"/>
          <w:szCs w:val="32"/>
        </w:rPr>
        <w:t>年上海高职院校</w:t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电子信息大类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教师企业实践（市级）</w:t>
      </w:r>
    </w:p>
    <w:p w14:paraId="57E9A584" w14:textId="77777777" w:rsidR="007A26F7" w:rsidRDefault="00B26C69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学员汇总表</w:t>
      </w:r>
    </w:p>
    <w:p w14:paraId="2E27C6C3" w14:textId="77777777" w:rsidR="007A26F7" w:rsidRDefault="007A26F7">
      <w:pPr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0817AE38" w14:textId="77777777" w:rsidR="007A26F7" w:rsidRDefault="00B26C69">
      <w:pPr>
        <w:spacing w:line="360" w:lineRule="auto"/>
        <w:rPr>
          <w:rFonts w:ascii="Times New Roman Regular" w:hAnsi="Times New Roman Regular" w:cs="Times New Roman Regular"/>
          <w:sz w:val="24"/>
          <w:u w:val="single"/>
        </w:rPr>
      </w:pPr>
      <w:r>
        <w:rPr>
          <w:rFonts w:ascii="Times New Roman Regular" w:hAnsi="Times New Roman Regular" w:cs="Times New Roman Regular"/>
          <w:sz w:val="24"/>
        </w:rPr>
        <w:t>院校名称（盖章）：</w:t>
      </w:r>
    </w:p>
    <w:p w14:paraId="44238547" w14:textId="77777777" w:rsidR="007A26F7" w:rsidRDefault="007A26F7">
      <w:pPr>
        <w:spacing w:line="360" w:lineRule="auto"/>
        <w:rPr>
          <w:rFonts w:ascii="Times New Roman Regular" w:eastAsia="仿宋_GB2312" w:hAnsi="Times New Roman Regular" w:cs="Times New Roman Regular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2466"/>
        <w:gridCol w:w="2546"/>
        <w:gridCol w:w="2544"/>
      </w:tblGrid>
      <w:tr w:rsidR="007A26F7" w14:paraId="5E8A33EE" w14:textId="77777777">
        <w:trPr>
          <w:trHeight w:val="613"/>
          <w:jc w:val="center"/>
        </w:trPr>
        <w:tc>
          <w:tcPr>
            <w:tcW w:w="567" w:type="pct"/>
            <w:vAlign w:val="center"/>
          </w:tcPr>
          <w:p w14:paraId="782FA7CA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1446" w:type="pct"/>
            <w:vAlign w:val="center"/>
          </w:tcPr>
          <w:p w14:paraId="027395A7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  <w:t>教师姓名</w:t>
            </w:r>
          </w:p>
        </w:tc>
        <w:tc>
          <w:tcPr>
            <w:tcW w:w="1493" w:type="pct"/>
            <w:vAlign w:val="center"/>
          </w:tcPr>
          <w:p w14:paraId="324C2663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  <w:t>所在专业</w:t>
            </w:r>
          </w:p>
        </w:tc>
        <w:tc>
          <w:tcPr>
            <w:tcW w:w="1492" w:type="pct"/>
            <w:vAlign w:val="center"/>
          </w:tcPr>
          <w:p w14:paraId="771E9625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8"/>
                <w:szCs w:val="21"/>
              </w:rPr>
              <w:t>手机号码</w:t>
            </w:r>
          </w:p>
        </w:tc>
      </w:tr>
      <w:tr w:rsidR="007A26F7" w14:paraId="36436452" w14:textId="77777777">
        <w:trPr>
          <w:jc w:val="center"/>
        </w:trPr>
        <w:tc>
          <w:tcPr>
            <w:tcW w:w="567" w:type="pct"/>
            <w:vAlign w:val="center"/>
          </w:tcPr>
          <w:p w14:paraId="51F926A9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1</w:t>
            </w:r>
          </w:p>
        </w:tc>
        <w:tc>
          <w:tcPr>
            <w:tcW w:w="1446" w:type="pct"/>
            <w:vAlign w:val="center"/>
          </w:tcPr>
          <w:p w14:paraId="5234B58B" w14:textId="77777777" w:rsidR="007A26F7" w:rsidRDefault="007A26F7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  <w:tc>
          <w:tcPr>
            <w:tcW w:w="1493" w:type="pct"/>
            <w:vAlign w:val="center"/>
          </w:tcPr>
          <w:p w14:paraId="1F13B3C1" w14:textId="77777777" w:rsidR="007A26F7" w:rsidRDefault="007A26F7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  <w:tc>
          <w:tcPr>
            <w:tcW w:w="1492" w:type="pct"/>
            <w:vAlign w:val="center"/>
          </w:tcPr>
          <w:p w14:paraId="7F3A7BDC" w14:textId="77777777" w:rsidR="007A26F7" w:rsidRDefault="007A26F7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</w:tr>
      <w:tr w:rsidR="007A26F7" w14:paraId="0F62C72F" w14:textId="77777777">
        <w:trPr>
          <w:jc w:val="center"/>
        </w:trPr>
        <w:tc>
          <w:tcPr>
            <w:tcW w:w="567" w:type="pct"/>
            <w:vAlign w:val="center"/>
          </w:tcPr>
          <w:p w14:paraId="768121B4" w14:textId="77777777" w:rsidR="007A26F7" w:rsidRDefault="00B26C69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2</w:t>
            </w:r>
          </w:p>
        </w:tc>
        <w:tc>
          <w:tcPr>
            <w:tcW w:w="1446" w:type="pct"/>
            <w:vAlign w:val="center"/>
          </w:tcPr>
          <w:p w14:paraId="492DEB42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2C63D22B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6F72D56E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7A26F7" w14:paraId="39AC7252" w14:textId="77777777">
        <w:trPr>
          <w:jc w:val="center"/>
        </w:trPr>
        <w:tc>
          <w:tcPr>
            <w:tcW w:w="567" w:type="pct"/>
            <w:vAlign w:val="center"/>
          </w:tcPr>
          <w:p w14:paraId="2ADB8BFF" w14:textId="77777777" w:rsidR="007A26F7" w:rsidRDefault="007A26F7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5D6BEC34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66845549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4F03952D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7A26F7" w14:paraId="7B1A7B35" w14:textId="77777777">
        <w:trPr>
          <w:jc w:val="center"/>
        </w:trPr>
        <w:tc>
          <w:tcPr>
            <w:tcW w:w="567" w:type="pct"/>
            <w:vAlign w:val="center"/>
          </w:tcPr>
          <w:p w14:paraId="56F74263" w14:textId="77777777" w:rsidR="007A26F7" w:rsidRDefault="007A26F7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45DEE22B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30E398B6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6839AAB9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7A26F7" w14:paraId="2DD1A82A" w14:textId="77777777">
        <w:trPr>
          <w:jc w:val="center"/>
        </w:trPr>
        <w:tc>
          <w:tcPr>
            <w:tcW w:w="567" w:type="pct"/>
            <w:vAlign w:val="center"/>
          </w:tcPr>
          <w:p w14:paraId="5B2FA40C" w14:textId="77777777" w:rsidR="007A26F7" w:rsidRDefault="007A26F7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0250F173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166E2F64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53DBB982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7A26F7" w14:paraId="52F372EB" w14:textId="77777777">
        <w:trPr>
          <w:jc w:val="center"/>
        </w:trPr>
        <w:tc>
          <w:tcPr>
            <w:tcW w:w="567" w:type="pct"/>
            <w:vAlign w:val="center"/>
          </w:tcPr>
          <w:p w14:paraId="49967C58" w14:textId="77777777" w:rsidR="007A26F7" w:rsidRDefault="007A26F7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083EDAED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6C9225BD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04DAA450" w14:textId="77777777" w:rsidR="007A26F7" w:rsidRDefault="007A26F7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</w:tbl>
    <w:p w14:paraId="7FE6CC9E" w14:textId="77777777" w:rsidR="007A26F7" w:rsidRDefault="007A26F7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6D3E3367" w14:textId="77777777" w:rsidR="007A26F7" w:rsidRDefault="00B26C69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填表人：</w:t>
      </w:r>
    </w:p>
    <w:p w14:paraId="1570A41F" w14:textId="77777777" w:rsidR="007A26F7" w:rsidRDefault="00B26C69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所在部门：</w:t>
      </w:r>
    </w:p>
    <w:p w14:paraId="0E42F848" w14:textId="77777777" w:rsidR="007A26F7" w:rsidRDefault="00B26C69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联系电话：</w:t>
      </w:r>
    </w:p>
    <w:p w14:paraId="4F80EEE4" w14:textId="77777777" w:rsidR="007A26F7" w:rsidRDefault="00B26C69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填写日期：</w:t>
      </w:r>
    </w:p>
    <w:p w14:paraId="53E1EBDE" w14:textId="77777777" w:rsidR="007A26F7" w:rsidRDefault="007A26F7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1CCE985F" w14:textId="77777777" w:rsidR="007A26F7" w:rsidRDefault="007A26F7">
      <w:pPr>
        <w:spacing w:line="500" w:lineRule="exact"/>
        <w:ind w:firstLineChars="200" w:firstLine="560"/>
        <w:jc w:val="right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2D8888FD" w14:textId="77777777" w:rsidR="007A26F7" w:rsidRDefault="007A26F7">
      <w:pPr>
        <w:adjustRightInd w:val="0"/>
        <w:snapToGrid w:val="0"/>
        <w:spacing w:before="120" w:after="120" w:line="300" w:lineRule="auto"/>
        <w:ind w:firstLineChars="200" w:firstLine="420"/>
        <w:jc w:val="left"/>
        <w:rPr>
          <w:rFonts w:ascii="仿宋" w:eastAsia="仿宋" w:hAnsi="仿宋" w:cs="仿宋"/>
        </w:rPr>
      </w:pPr>
    </w:p>
    <w:sectPr w:rsidR="007A26F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FE00" w14:textId="77777777" w:rsidR="00000000" w:rsidRDefault="00B26C69">
      <w:r>
        <w:separator/>
      </w:r>
    </w:p>
  </w:endnote>
  <w:endnote w:type="continuationSeparator" w:id="0">
    <w:p w14:paraId="7E7815D4" w14:textId="77777777" w:rsidR="00000000" w:rsidRDefault="00B2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E853" w14:textId="77777777" w:rsidR="00000000" w:rsidRDefault="00B26C69">
      <w:r>
        <w:separator/>
      </w:r>
    </w:p>
  </w:footnote>
  <w:footnote w:type="continuationSeparator" w:id="0">
    <w:p w14:paraId="488E67EC" w14:textId="77777777" w:rsidR="00000000" w:rsidRDefault="00B26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F7"/>
    <w:rsid w:val="007A26F7"/>
    <w:rsid w:val="00B26C69"/>
    <w:rsid w:val="420947A3"/>
    <w:rsid w:val="6B1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080E782-EC9D-4FFD-9B24-B87C336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-1" w:left="-1" w:hanging="2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B26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6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2026-07-02T00:17:00Z</dcterms:created>
  <dcterms:modified xsi:type="dcterms:W3CDTF">2026-07-02T00:17:00Z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{"Label":"1","ContentProducer":"001191110102MACQD9K64010000","ProduceID":"7657460736746884314","ReservedCode1":"","ContentPropagator":"","PropagateID":"","ReservedCode2":""}</vt:lpwstr>
  </property>
  <property fmtid="{D5CDD505-2E9C-101B-9397-08002B2CF9AE}" pid="3" name="KSOTemplateDocerSaveRecord">
    <vt:lpwstr>eyJoZGlkIjoiNGU0Yzk3ZTljMzg2ODJmMGU2MGM2OTYxNzFhZGQxZDgiLCJ1c2VySWQiOiI0NTQxODg0MzIifQ==</vt:lpwstr>
  </property>
  <property fmtid="{D5CDD505-2E9C-101B-9397-08002B2CF9AE}" pid="4" name="KSOProductBuildVer">
    <vt:lpwstr>2052-12.1.0.26895</vt:lpwstr>
  </property>
  <property fmtid="{D5CDD505-2E9C-101B-9397-08002B2CF9AE}" pid="5" name="ICV">
    <vt:lpwstr>67C04C8BF42D49DFA6987F6078E09BA5_13</vt:lpwstr>
  </property>
</Properties>
</file>